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A4A1" w14:textId="4B3EB5CE" w:rsidR="006C720B" w:rsidRDefault="006C720B" w:rsidP="006C720B">
      <w:pPr>
        <w:rPr>
          <w:rFonts w:ascii="Arial" w:hAnsi="Arial" w:cs="Arial"/>
          <w:sz w:val="22"/>
          <w:szCs w:val="22"/>
        </w:rPr>
      </w:pPr>
      <w:r>
        <w:rPr>
          <w:rFonts w:ascii="Segoe UI" w:hAnsi="Segoe UI" w:cs="Segoe UI"/>
          <w:noProof/>
          <w:color w:val="444444"/>
        </w:rPr>
        <w:drawing>
          <wp:anchor distT="0" distB="0" distL="114300" distR="114300" simplePos="0" relativeHeight="251658240" behindDoc="1" locked="0" layoutInCell="1" allowOverlap="1" wp14:anchorId="5C96105B" wp14:editId="251B0295">
            <wp:simplePos x="0" y="0"/>
            <wp:positionH relativeFrom="column">
              <wp:posOffset>4666615</wp:posOffset>
            </wp:positionH>
            <wp:positionV relativeFrom="paragraph">
              <wp:posOffset>-619125</wp:posOffset>
            </wp:positionV>
            <wp:extent cx="1522846" cy="1897675"/>
            <wp:effectExtent l="0" t="0" r="1270" b="7620"/>
            <wp:wrapNone/>
            <wp:docPr id="1" name="Afbeelding 1" descr="Logo Z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BL.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35404"/>
                    <a:stretch/>
                  </pic:blipFill>
                  <pic:spPr bwMode="auto">
                    <a:xfrm>
                      <a:off x="0" y="0"/>
                      <a:ext cx="1522846" cy="189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4EAD59" w14:textId="77777777" w:rsidR="006C720B" w:rsidRDefault="006C720B" w:rsidP="006C720B">
      <w:pPr>
        <w:rPr>
          <w:rFonts w:ascii="Arial" w:hAnsi="Arial" w:cs="Arial"/>
          <w:sz w:val="22"/>
          <w:szCs w:val="22"/>
        </w:rPr>
      </w:pPr>
      <w:r>
        <w:rPr>
          <w:noProof/>
        </w:rPr>
        <mc:AlternateContent>
          <mc:Choice Requires="wps">
            <w:drawing>
              <wp:anchor distT="0" distB="0" distL="114300" distR="114300" simplePos="0" relativeHeight="251660288" behindDoc="0" locked="0" layoutInCell="0" allowOverlap="1" wp14:anchorId="5ACD259F" wp14:editId="0B292AD1">
                <wp:simplePos x="0" y="0"/>
                <wp:positionH relativeFrom="margin">
                  <wp:posOffset>-1905</wp:posOffset>
                </wp:positionH>
                <wp:positionV relativeFrom="page">
                  <wp:posOffset>1827530</wp:posOffset>
                </wp:positionV>
                <wp:extent cx="4389120" cy="688975"/>
                <wp:effectExtent l="0" t="0" r="11430" b="1587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1CC3" w14:textId="77777777" w:rsidR="006C720B" w:rsidRDefault="006C720B" w:rsidP="006C720B">
                            <w:pPr>
                              <w:rPr>
                                <w:rFonts w:ascii="Arial" w:hAnsi="Arial" w:cs="Arial"/>
                                <w:sz w:val="22"/>
                                <w:szCs w:val="22"/>
                              </w:rPr>
                            </w:pPr>
                            <w:r>
                              <w:rPr>
                                <w:rFonts w:ascii="Arial" w:hAnsi="Arial" w:cs="Arial"/>
                                <w:sz w:val="22"/>
                                <w:szCs w:val="22"/>
                              </w:rPr>
                              <w:t>Naam</w:t>
                            </w:r>
                          </w:p>
                          <w:p w14:paraId="2FED128C" w14:textId="77777777" w:rsidR="006C720B" w:rsidRDefault="006C720B" w:rsidP="006C720B">
                            <w:pPr>
                              <w:rPr>
                                <w:rFonts w:ascii="Arial" w:hAnsi="Arial" w:cs="Arial"/>
                                <w:sz w:val="22"/>
                                <w:szCs w:val="22"/>
                              </w:rPr>
                            </w:pPr>
                            <w:r>
                              <w:rPr>
                                <w:rFonts w:ascii="Arial" w:hAnsi="Arial" w:cs="Arial"/>
                                <w:sz w:val="22"/>
                                <w:szCs w:val="22"/>
                              </w:rPr>
                              <w:t>Adres</w:t>
                            </w:r>
                          </w:p>
                          <w:p w14:paraId="34ED570F" w14:textId="77777777" w:rsidR="006C720B" w:rsidRDefault="006C720B" w:rsidP="006C720B">
                            <w:pPr>
                              <w:rPr>
                                <w:rFonts w:ascii="Arial" w:hAnsi="Arial" w:cs="Arial"/>
                                <w:sz w:val="22"/>
                                <w:szCs w:val="22"/>
                              </w:rPr>
                            </w:pPr>
                            <w:r>
                              <w:rPr>
                                <w:rFonts w:ascii="Arial" w:hAnsi="Arial" w:cs="Arial"/>
                                <w:sz w:val="22"/>
                                <w:szCs w:val="22"/>
                              </w:rPr>
                              <w:t>Postcode Woonplaats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D259F" id="_x0000_t202" coordsize="21600,21600" o:spt="202" path="m,l,21600r21600,l21600,xe">
                <v:stroke joinstyle="miter"/>
                <v:path gradientshapeok="t" o:connecttype="rect"/>
              </v:shapetype>
              <v:shape id="Tekstvak 4" o:spid="_x0000_s1026" type="#_x0000_t202" style="position:absolute;margin-left:-.15pt;margin-top:143.9pt;width:345.6pt;height:5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" o:allowincell="f" filled="f" stroked="f">
                <v:textbox inset="0,0,0,0">
                  <w:txbxContent>
                    <w:p w14:paraId="07C51CC3" w14:textId="77777777" w:rsidR="006C720B" w:rsidRDefault="006C720B" w:rsidP="006C720B">
                      <w:pPr>
                        <w:rPr>
                          <w:rFonts w:ascii="Arial" w:hAnsi="Arial" w:cs="Arial"/>
                          <w:sz w:val="22"/>
                          <w:szCs w:val="22"/>
                        </w:rPr>
                      </w:pPr>
                      <w:r>
                        <w:rPr>
                          <w:rFonts w:ascii="Arial" w:hAnsi="Arial" w:cs="Arial"/>
                          <w:sz w:val="22"/>
                          <w:szCs w:val="22"/>
                        </w:rPr>
                        <w:t>Naam</w:t>
                      </w:r>
                    </w:p>
                    <w:p w14:paraId="2FED128C" w14:textId="77777777" w:rsidR="006C720B" w:rsidRDefault="006C720B" w:rsidP="006C720B">
                      <w:pPr>
                        <w:rPr>
                          <w:rFonts w:ascii="Arial" w:hAnsi="Arial" w:cs="Arial"/>
                          <w:sz w:val="22"/>
                          <w:szCs w:val="22"/>
                        </w:rPr>
                      </w:pPr>
                      <w:r>
                        <w:rPr>
                          <w:rFonts w:ascii="Arial" w:hAnsi="Arial" w:cs="Arial"/>
                          <w:sz w:val="22"/>
                          <w:szCs w:val="22"/>
                        </w:rPr>
                        <w:t>Adres</w:t>
                      </w:r>
                    </w:p>
                    <w:p w14:paraId="34ED570F" w14:textId="77777777" w:rsidR="006C720B" w:rsidRDefault="006C720B" w:rsidP="006C720B">
                      <w:pPr>
                        <w:rPr>
                          <w:rFonts w:ascii="Arial" w:hAnsi="Arial" w:cs="Arial"/>
                          <w:sz w:val="22"/>
                          <w:szCs w:val="22"/>
                        </w:rPr>
                      </w:pPr>
                      <w:r>
                        <w:rPr>
                          <w:rFonts w:ascii="Arial" w:hAnsi="Arial" w:cs="Arial"/>
                          <w:sz w:val="22"/>
                          <w:szCs w:val="22"/>
                        </w:rPr>
                        <w:t>Postcode Woonplaats</w:t>
                      </w:r>
                    </w:p>
                  </w:txbxContent>
                </v:textbox>
                <w10:wrap anchorx="margin" anchory="page"/>
              </v:shape>
            </w:pict>
          </mc:Fallback>
        </mc:AlternateContent>
      </w:r>
    </w:p>
    <w:p w14:paraId="745D08A5" w14:textId="77777777" w:rsidR="006C720B" w:rsidRDefault="006C720B" w:rsidP="006C720B">
      <w:pPr>
        <w:rPr>
          <w:rFonts w:ascii="Arial" w:hAnsi="Arial" w:cs="Arial"/>
          <w:sz w:val="22"/>
          <w:szCs w:val="22"/>
        </w:rPr>
      </w:pPr>
    </w:p>
    <w:p w14:paraId="30218F90" w14:textId="77777777" w:rsidR="006C720B" w:rsidRDefault="006C720B" w:rsidP="006C720B">
      <w:pPr>
        <w:rPr>
          <w:rFonts w:ascii="Arial" w:hAnsi="Arial" w:cs="Arial"/>
          <w:sz w:val="22"/>
          <w:szCs w:val="22"/>
        </w:rPr>
      </w:pPr>
    </w:p>
    <w:p w14:paraId="128D5744" w14:textId="77777777" w:rsidR="006C720B" w:rsidRDefault="006C720B" w:rsidP="006C720B">
      <w:pPr>
        <w:rPr>
          <w:rFonts w:ascii="Arial" w:hAnsi="Arial" w:cs="Arial"/>
          <w:sz w:val="22"/>
          <w:szCs w:val="22"/>
        </w:rPr>
      </w:pPr>
    </w:p>
    <w:p w14:paraId="535977E9" w14:textId="77777777" w:rsidR="00C22E8F" w:rsidRDefault="00C22E8F"/>
    <w:p w14:paraId="2A5A05EE" w14:textId="77777777" w:rsidR="006C720B" w:rsidRDefault="006C720B"/>
    <w:p w14:paraId="5AA23E98" w14:textId="77777777" w:rsidR="006C720B" w:rsidRDefault="006C720B"/>
    <w:p w14:paraId="1D4843D5" w14:textId="77777777" w:rsidR="006C720B" w:rsidRDefault="006C720B"/>
    <w:p w14:paraId="785F0A75" w14:textId="77777777" w:rsidR="006C720B" w:rsidRDefault="006C720B"/>
    <w:p w14:paraId="712120AA" w14:textId="77777777" w:rsidR="006C720B" w:rsidRDefault="006C720B"/>
    <w:p w14:paraId="1EEF04D5" w14:textId="77777777" w:rsidR="006C720B" w:rsidRDefault="006C720B"/>
    <w:p w14:paraId="52992895" w14:textId="77777777" w:rsidR="006C720B" w:rsidRDefault="006C720B"/>
    <w:p w14:paraId="58B6C7BA" w14:textId="77777777" w:rsidR="006C720B" w:rsidRDefault="006C720B"/>
    <w:p w14:paraId="7718FE1D" w14:textId="77777777" w:rsidR="006C720B" w:rsidRDefault="006C720B"/>
    <w:p w14:paraId="14D98CAF" w14:textId="3FD18477" w:rsidR="006C720B" w:rsidRDefault="00964528">
      <w:r>
        <w:rPr>
          <w:noProof/>
        </w:rPr>
        <mc:AlternateContent>
          <mc:Choice Requires="wps">
            <w:drawing>
              <wp:anchor distT="0" distB="0" distL="114300" distR="114300" simplePos="0" relativeHeight="251661312" behindDoc="0" locked="0" layoutInCell="0" allowOverlap="1" wp14:anchorId="4E5FFF26" wp14:editId="2C747EAD">
                <wp:simplePos x="0" y="0"/>
                <wp:positionH relativeFrom="margin">
                  <wp:align>left</wp:align>
                </wp:positionH>
                <wp:positionV relativeFrom="page">
                  <wp:posOffset>3295650</wp:posOffset>
                </wp:positionV>
                <wp:extent cx="5534025" cy="495300"/>
                <wp:effectExtent l="0" t="0" r="9525"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495300"/>
                        </a:xfrm>
                        <a:prstGeom prst="rect">
                          <a:avLst/>
                        </a:prstGeom>
                        <a:noFill/>
                        <a:ln>
                          <a:noFill/>
                        </a:ln>
                      </wps:spPr>
                      <wps:txbx>
                        <w:txbxContent>
                          <w:p w14:paraId="3F3FC21D" w14:textId="380B5079" w:rsidR="006C720B" w:rsidRDefault="006C720B" w:rsidP="006C720B">
                            <w:pPr>
                              <w:tabs>
                                <w:tab w:val="left" w:pos="993"/>
                              </w:tabs>
                              <w:rPr>
                                <w:rFonts w:ascii="Arial" w:hAnsi="Arial" w:cs="Arial"/>
                                <w:sz w:val="22"/>
                                <w:szCs w:val="22"/>
                              </w:rPr>
                            </w:pPr>
                            <w:r>
                              <w:rPr>
                                <w:rFonts w:ascii="Arial" w:hAnsi="Arial" w:cs="Arial"/>
                                <w:sz w:val="22"/>
                                <w:szCs w:val="22"/>
                              </w:rPr>
                              <w:t>Onderwerp</w:t>
                            </w:r>
                            <w:r>
                              <w:rPr>
                                <w:rFonts w:ascii="Arial" w:hAnsi="Arial" w:cs="Arial"/>
                                <w:sz w:val="22"/>
                                <w:szCs w:val="22"/>
                              </w:rPr>
                              <w:tab/>
                              <w:t>:</w:t>
                            </w:r>
                            <w:sdt>
                              <w:sdtPr>
                                <w:rPr>
                                  <w:rFonts w:ascii="Arial" w:hAnsi="Arial" w:cs="Arial"/>
                                  <w:sz w:val="22"/>
                                  <w:szCs w:val="22"/>
                                </w:rPr>
                                <w:alias w:val="Titel"/>
                                <w:id w:val="-1593159348"/>
                                <w:placeholder>
                                  <w:docPart w:val="ED6CAAE5C9AF4656A7738F06880E276D"/>
                                </w:placeholder>
                                <w:dataBinding w:prefixMappings="xmlns:ns0='http://purl.org/dc/elements/1.1/' xmlns:ns1='http://schemas.openxmlformats.org/package/2006/metadata/core-properties' " w:xpath="/ns1:coreProperties[1]/ns0:title[1]" w:storeItemID="{6C3C8BC8-F283-45AE-878A-BAB7291924A1}"/>
                                <w:text/>
                              </w:sdtPr>
                              <w:sdtContent>
                                <w:r w:rsidR="00E6412E">
                                  <w:rPr>
                                    <w:rFonts w:ascii="Arial" w:hAnsi="Arial" w:cs="Arial"/>
                                    <w:sz w:val="22"/>
                                    <w:szCs w:val="22"/>
                                  </w:rPr>
                                  <w:t>Toegankelijkheid als prioriteit in uw verkiezingsprogramma</w:t>
                                </w:r>
                              </w:sdtContent>
                            </w:sdt>
                          </w:p>
                          <w:p w14:paraId="757782E8" w14:textId="0E858443" w:rsidR="006C720B" w:rsidRDefault="006C720B" w:rsidP="006C720B">
                            <w:pPr>
                              <w:tabs>
                                <w:tab w:val="left" w:pos="993"/>
                              </w:tabs>
                              <w:rPr>
                                <w:rFonts w:ascii="Arial" w:hAnsi="Arial" w:cs="Arial"/>
                                <w:sz w:val="22"/>
                                <w:szCs w:val="22"/>
                              </w:rPr>
                            </w:pPr>
                            <w:r>
                              <w:rPr>
                                <w:rFonts w:ascii="Arial" w:hAnsi="Arial" w:cs="Arial"/>
                                <w:sz w:val="22"/>
                                <w:szCs w:val="22"/>
                              </w:rPr>
                              <w:t>Datum</w:t>
                            </w:r>
                            <w:r>
                              <w:rPr>
                                <w:rFonts w:ascii="Arial" w:hAnsi="Arial" w:cs="Arial"/>
                                <w:sz w:val="22"/>
                                <w:szCs w:val="22"/>
                              </w:rPr>
                              <w:tab/>
                            </w:r>
                            <w:r>
                              <w:rPr>
                                <w:rFonts w:ascii="Arial" w:hAnsi="Arial" w:cs="Arial"/>
                                <w:sz w:val="22"/>
                                <w:szCs w:val="22"/>
                              </w:rPr>
                              <w:tab/>
                              <w:t>:</w:t>
                            </w:r>
                            <w:r w:rsidR="00A638E6">
                              <w:rPr>
                                <w:rFonts w:ascii="Arial" w:hAnsi="Arial" w:cs="Arial"/>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FFF26" id="_x0000_t202" coordsize="21600,21600" o:spt="202" path="m,l,21600r21600,l21600,xe">
                <v:stroke joinstyle="miter"/>
                <v:path gradientshapeok="t" o:connecttype="rect"/>
              </v:shapetype>
              <v:shape id="Tekstvak 3" o:spid="_x0000_s1027" type="#_x0000_t202" style="position:absolute;margin-left:0;margin-top:259.5pt;width:435.75pt;height: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" o:allowincell="f" filled="f" stroked="f">
                <v:textbox inset="0,0,0,0">
                  <w:txbxContent>
                    <w:p w14:paraId="3F3FC21D" w14:textId="380B5079" w:rsidR="006C720B" w:rsidRDefault="006C720B" w:rsidP="006C720B">
                      <w:pPr>
                        <w:tabs>
                          <w:tab w:val="left" w:pos="993"/>
                        </w:tabs>
                        <w:rPr>
                          <w:rFonts w:ascii="Arial" w:hAnsi="Arial" w:cs="Arial"/>
                          <w:sz w:val="22"/>
                          <w:szCs w:val="22"/>
                        </w:rPr>
                      </w:pPr>
                      <w:r>
                        <w:rPr>
                          <w:rFonts w:ascii="Arial" w:hAnsi="Arial" w:cs="Arial"/>
                          <w:sz w:val="22"/>
                          <w:szCs w:val="22"/>
                        </w:rPr>
                        <w:t>Onderwerp</w:t>
                      </w:r>
                      <w:r>
                        <w:rPr>
                          <w:rFonts w:ascii="Arial" w:hAnsi="Arial" w:cs="Arial"/>
                          <w:sz w:val="22"/>
                          <w:szCs w:val="22"/>
                        </w:rPr>
                        <w:tab/>
                        <w:t>:</w:t>
                      </w:r>
                      <w:sdt>
                        <w:sdtPr>
                          <w:rPr>
                            <w:rFonts w:ascii="Arial" w:hAnsi="Arial" w:cs="Arial"/>
                            <w:sz w:val="22"/>
                            <w:szCs w:val="22"/>
                          </w:rPr>
                          <w:alias w:val="Titel"/>
                          <w:id w:val="-1593159348"/>
                          <w:placeholder>
                            <w:docPart w:val="ED6CAAE5C9AF4656A7738F06880E276D"/>
                          </w:placeholder>
                          <w:dataBinding w:prefixMappings="xmlns:ns0='http://purl.org/dc/elements/1.1/' xmlns:ns1='http://schemas.openxmlformats.org/package/2006/metadata/core-properties' " w:xpath="/ns1:coreProperties[1]/ns0:title[1]" w:storeItemID="{6C3C8BC8-F283-45AE-878A-BAB7291924A1}"/>
                          <w:text/>
                        </w:sdtPr>
                        <w:sdtContent>
                          <w:r w:rsidR="00E6412E">
                            <w:rPr>
                              <w:rFonts w:ascii="Arial" w:hAnsi="Arial" w:cs="Arial"/>
                              <w:sz w:val="22"/>
                              <w:szCs w:val="22"/>
                            </w:rPr>
                            <w:t>Toegankelijkheid als prioriteit in uw verkiezingsprogramma</w:t>
                          </w:r>
                        </w:sdtContent>
                      </w:sdt>
                    </w:p>
                    <w:p w14:paraId="757782E8" w14:textId="0E858443" w:rsidR="006C720B" w:rsidRDefault="006C720B" w:rsidP="006C720B">
                      <w:pPr>
                        <w:tabs>
                          <w:tab w:val="left" w:pos="993"/>
                        </w:tabs>
                        <w:rPr>
                          <w:rFonts w:ascii="Arial" w:hAnsi="Arial" w:cs="Arial"/>
                          <w:sz w:val="22"/>
                          <w:szCs w:val="22"/>
                        </w:rPr>
                      </w:pPr>
                      <w:r>
                        <w:rPr>
                          <w:rFonts w:ascii="Arial" w:hAnsi="Arial" w:cs="Arial"/>
                          <w:sz w:val="22"/>
                          <w:szCs w:val="22"/>
                        </w:rPr>
                        <w:t>Datum</w:t>
                      </w:r>
                      <w:r>
                        <w:rPr>
                          <w:rFonts w:ascii="Arial" w:hAnsi="Arial" w:cs="Arial"/>
                          <w:sz w:val="22"/>
                          <w:szCs w:val="22"/>
                        </w:rPr>
                        <w:tab/>
                      </w:r>
                      <w:r>
                        <w:rPr>
                          <w:rFonts w:ascii="Arial" w:hAnsi="Arial" w:cs="Arial"/>
                          <w:sz w:val="22"/>
                          <w:szCs w:val="22"/>
                        </w:rPr>
                        <w:tab/>
                        <w:t>:</w:t>
                      </w:r>
                      <w:r w:rsidR="00A638E6">
                        <w:rPr>
                          <w:rFonts w:ascii="Arial" w:hAnsi="Arial" w:cs="Arial"/>
                          <w:sz w:val="22"/>
                          <w:szCs w:val="22"/>
                        </w:rPr>
                        <w:t xml:space="preserve"> </w:t>
                      </w:r>
                    </w:p>
                  </w:txbxContent>
                </v:textbox>
                <w10:wrap anchorx="margin" anchory="page"/>
              </v:shape>
            </w:pict>
          </mc:Fallback>
        </mc:AlternateContent>
      </w:r>
    </w:p>
    <w:p w14:paraId="78F6C9A5" w14:textId="77777777" w:rsidR="006C720B" w:rsidRDefault="006C720B"/>
    <w:p w14:paraId="2EA2C85C" w14:textId="77777777" w:rsidR="006C720B" w:rsidRDefault="006C720B"/>
    <w:p w14:paraId="35ED505B" w14:textId="77777777" w:rsidR="006C720B" w:rsidRDefault="006C720B" w:rsidP="006C720B">
      <w:pPr>
        <w:rPr>
          <w:rFonts w:ascii="Arial" w:hAnsi="Arial" w:cs="Arial"/>
          <w:sz w:val="22"/>
          <w:szCs w:val="22"/>
        </w:rPr>
      </w:pPr>
    </w:p>
    <w:p w14:paraId="6C309237" w14:textId="77777777" w:rsidR="006C720B" w:rsidRDefault="006C720B" w:rsidP="006C720B">
      <w:pPr>
        <w:rPr>
          <w:rFonts w:ascii="Arial" w:hAnsi="Arial" w:cs="Arial"/>
          <w:sz w:val="22"/>
          <w:szCs w:val="22"/>
        </w:rPr>
      </w:pPr>
    </w:p>
    <w:p w14:paraId="531A59C5" w14:textId="77777777" w:rsidR="006C720B" w:rsidRDefault="006C720B" w:rsidP="006C720B">
      <w:pPr>
        <w:rPr>
          <w:rFonts w:ascii="Arial" w:hAnsi="Arial" w:cs="Arial"/>
          <w:sz w:val="22"/>
          <w:szCs w:val="22"/>
        </w:rPr>
      </w:pPr>
    </w:p>
    <w:p w14:paraId="3F1003FC" w14:textId="77777777" w:rsidR="00964528" w:rsidRPr="00964528" w:rsidRDefault="006C720B" w:rsidP="00964528">
      <w:pPr>
        <w:rPr>
          <w:rFonts w:ascii="Arial" w:hAnsi="Arial" w:cs="Arial"/>
          <w:sz w:val="22"/>
          <w:szCs w:val="22"/>
        </w:rPr>
      </w:pPr>
      <w:r>
        <w:rPr>
          <w:rFonts w:ascii="Arial" w:hAnsi="Arial" w:cs="Arial"/>
          <w:sz w:val="22"/>
          <w:szCs w:val="22"/>
        </w:rPr>
        <w:t>Geachte</w:t>
      </w:r>
      <w:r w:rsidR="00964528">
        <w:rPr>
          <w:rFonts w:ascii="Arial" w:hAnsi="Arial" w:cs="Arial"/>
          <w:sz w:val="22"/>
          <w:szCs w:val="22"/>
        </w:rPr>
        <w:t xml:space="preserve"> </w:t>
      </w:r>
      <w:r w:rsidR="00964528" w:rsidRPr="00964528">
        <w:rPr>
          <w:rFonts w:ascii="Arial" w:hAnsi="Arial" w:cs="Arial"/>
          <w:sz w:val="22"/>
          <w:szCs w:val="22"/>
        </w:rPr>
        <w:t>[naam contactpersoon],</w:t>
      </w:r>
    </w:p>
    <w:p w14:paraId="53EBCD0B" w14:textId="77777777" w:rsidR="006C720B" w:rsidRDefault="006C720B" w:rsidP="006C720B">
      <w:pPr>
        <w:rPr>
          <w:rFonts w:ascii="Arial" w:hAnsi="Arial" w:cs="Arial"/>
          <w:sz w:val="22"/>
          <w:szCs w:val="22"/>
        </w:rPr>
      </w:pPr>
    </w:p>
    <w:p w14:paraId="2CA33488" w14:textId="77777777" w:rsidR="00964528" w:rsidRDefault="00964528" w:rsidP="00964528">
      <w:pPr>
        <w:rPr>
          <w:rFonts w:ascii="Arial" w:hAnsi="Arial" w:cs="Arial"/>
          <w:sz w:val="22"/>
          <w:szCs w:val="22"/>
        </w:rPr>
      </w:pPr>
      <w:r w:rsidRPr="00964528">
        <w:rPr>
          <w:rFonts w:ascii="Arial" w:hAnsi="Arial" w:cs="Arial"/>
          <w:sz w:val="22"/>
          <w:szCs w:val="22"/>
        </w:rPr>
        <w:t>Met de gemeenteraadsverkiezingen van 2026 in zicht, richt ik mij tot u met een dringende oproep om toegankelijkheid en inclusie expliciet op te nemen in uw verkiezingsprogramma. Ruim twee miljoen Nederlanders met een beperking vormen een groeiende stemmersgroep die inclusie in beleid verwacht. Een toegankelijke openbare ruimte en digitale inclusie zijn cruciale voorwaarden om mensen met een beperking volwaardig te laten deelnemen aan de samenleving. Dit is niet alleen een morele plicht, het is ook een juridische verplichting op basis van het VN-Verdrag Handicap, dat Nederland in 2016 heeft geratificeerd.</w:t>
      </w:r>
    </w:p>
    <w:p w14:paraId="711C4B9C" w14:textId="77777777" w:rsidR="00964528" w:rsidRPr="00964528" w:rsidRDefault="00964528" w:rsidP="00964528">
      <w:pPr>
        <w:rPr>
          <w:rFonts w:ascii="Arial" w:hAnsi="Arial" w:cs="Arial"/>
          <w:sz w:val="22"/>
          <w:szCs w:val="22"/>
        </w:rPr>
      </w:pPr>
    </w:p>
    <w:p w14:paraId="02ABC39D" w14:textId="77777777" w:rsidR="00964528" w:rsidRDefault="00964528" w:rsidP="00964528">
      <w:pPr>
        <w:rPr>
          <w:rFonts w:ascii="Arial" w:hAnsi="Arial" w:cs="Arial"/>
          <w:sz w:val="22"/>
          <w:szCs w:val="22"/>
        </w:rPr>
      </w:pPr>
      <w:r w:rsidRPr="00964528">
        <w:rPr>
          <w:rFonts w:ascii="Arial" w:hAnsi="Arial" w:cs="Arial"/>
          <w:sz w:val="22"/>
          <w:szCs w:val="22"/>
        </w:rPr>
        <w:t xml:space="preserve">Dit verdrag verplicht ook gemeenten om concrete maatregelen te nemen die zorgen voor volledige en gelijkwaardige participatie. Helaas ervaren mensen met een beperking nog steeds veel drempels in hun dagelijks leven. Uw gemeente speelt hierin een cruciale rol door fysieke, digitale en sociale toegankelijkheid te verbeteren en barrières weg te nemen. </w:t>
      </w:r>
    </w:p>
    <w:p w14:paraId="3AC756A3" w14:textId="77777777" w:rsidR="00964528" w:rsidRDefault="00964528" w:rsidP="00964528">
      <w:pPr>
        <w:rPr>
          <w:rFonts w:ascii="Arial" w:hAnsi="Arial" w:cs="Arial"/>
          <w:sz w:val="22"/>
          <w:szCs w:val="22"/>
        </w:rPr>
      </w:pPr>
    </w:p>
    <w:p w14:paraId="359E7D2B" w14:textId="28241E22" w:rsidR="00964528" w:rsidRPr="00964528" w:rsidRDefault="00964528" w:rsidP="00964528">
      <w:pPr>
        <w:rPr>
          <w:rFonts w:ascii="Arial" w:hAnsi="Arial" w:cs="Arial"/>
          <w:sz w:val="22"/>
          <w:szCs w:val="22"/>
        </w:rPr>
      </w:pPr>
      <w:r>
        <w:rPr>
          <w:rFonts w:ascii="Arial" w:hAnsi="Arial" w:cs="Arial"/>
          <w:sz w:val="22"/>
          <w:szCs w:val="22"/>
        </w:rPr>
        <w:t xml:space="preserve">Wij hebben op basis van het VN-verdrag een </w:t>
      </w:r>
      <w:r w:rsidRPr="00964528">
        <w:rPr>
          <w:rFonts w:ascii="Arial" w:hAnsi="Arial" w:cs="Arial"/>
          <w:sz w:val="22"/>
          <w:szCs w:val="22"/>
        </w:rPr>
        <w:t xml:space="preserve">Checklist Toegankelijke Gemeente opgesteld, </w:t>
      </w:r>
      <w:r>
        <w:rPr>
          <w:rFonts w:ascii="Arial" w:hAnsi="Arial" w:cs="Arial"/>
          <w:sz w:val="22"/>
          <w:szCs w:val="22"/>
        </w:rPr>
        <w:t xml:space="preserve">en vragen </w:t>
      </w:r>
      <w:r w:rsidRPr="00964528">
        <w:rPr>
          <w:rFonts w:ascii="Arial" w:hAnsi="Arial" w:cs="Arial"/>
          <w:sz w:val="22"/>
          <w:szCs w:val="22"/>
        </w:rPr>
        <w:t>u om de volgende speerpunten in uw verkiezingsprogramma op te nemen:</w:t>
      </w:r>
    </w:p>
    <w:p w14:paraId="1C34BB5B" w14:textId="7A34DA0E" w:rsidR="00964528" w:rsidRPr="00964528" w:rsidRDefault="00964528" w:rsidP="00964528">
      <w:pPr>
        <w:pStyle w:val="Lijstalinea"/>
        <w:numPr>
          <w:ilvl w:val="0"/>
          <w:numId w:val="4"/>
        </w:numPr>
        <w:rPr>
          <w:rFonts w:ascii="Arial" w:hAnsi="Arial" w:cs="Arial"/>
          <w:sz w:val="22"/>
          <w:szCs w:val="22"/>
        </w:rPr>
      </w:pPr>
      <w:r w:rsidRPr="00964528">
        <w:rPr>
          <w:rFonts w:ascii="Arial" w:hAnsi="Arial" w:cs="Arial"/>
          <w:sz w:val="22"/>
          <w:szCs w:val="22"/>
        </w:rPr>
        <w:t xml:space="preserve">Inclusieve beleidsontwikkeling: </w:t>
      </w:r>
      <w:r>
        <w:rPr>
          <w:rFonts w:ascii="Arial" w:hAnsi="Arial" w:cs="Arial"/>
          <w:sz w:val="22"/>
          <w:szCs w:val="22"/>
        </w:rPr>
        <w:t>b</w:t>
      </w:r>
      <w:r w:rsidRPr="00964528">
        <w:rPr>
          <w:rFonts w:ascii="Arial" w:hAnsi="Arial" w:cs="Arial"/>
          <w:sz w:val="22"/>
          <w:szCs w:val="22"/>
        </w:rPr>
        <w:t>etrek ervaringsdeskundigen bij beleid en richt een lokale gehandicaptenraad op.</w:t>
      </w:r>
    </w:p>
    <w:p w14:paraId="2E0458A4" w14:textId="493FE449" w:rsidR="00964528" w:rsidRPr="00964528" w:rsidRDefault="00964528" w:rsidP="00964528">
      <w:pPr>
        <w:pStyle w:val="Lijstalinea"/>
        <w:numPr>
          <w:ilvl w:val="0"/>
          <w:numId w:val="4"/>
        </w:numPr>
        <w:rPr>
          <w:rFonts w:ascii="Arial" w:hAnsi="Arial" w:cs="Arial"/>
          <w:sz w:val="22"/>
          <w:szCs w:val="22"/>
        </w:rPr>
      </w:pPr>
      <w:r w:rsidRPr="00964528">
        <w:rPr>
          <w:rFonts w:ascii="Arial" w:hAnsi="Arial" w:cs="Arial"/>
          <w:sz w:val="22"/>
          <w:szCs w:val="22"/>
        </w:rPr>
        <w:t xml:space="preserve">Fysieke toegankelijkheid: </w:t>
      </w:r>
      <w:r>
        <w:rPr>
          <w:rFonts w:ascii="Arial" w:hAnsi="Arial" w:cs="Arial"/>
          <w:sz w:val="22"/>
          <w:szCs w:val="22"/>
        </w:rPr>
        <w:t>z</w:t>
      </w:r>
      <w:r w:rsidRPr="00964528">
        <w:rPr>
          <w:rFonts w:ascii="Arial" w:hAnsi="Arial" w:cs="Arial"/>
          <w:sz w:val="22"/>
          <w:szCs w:val="22"/>
        </w:rPr>
        <w:t>org voor drempelvrije gebouwen en openbare ruimten.</w:t>
      </w:r>
    </w:p>
    <w:p w14:paraId="77C96976" w14:textId="45C01B04" w:rsidR="00964528" w:rsidRPr="00964528" w:rsidRDefault="00964528" w:rsidP="00964528">
      <w:pPr>
        <w:pStyle w:val="Lijstalinea"/>
        <w:numPr>
          <w:ilvl w:val="0"/>
          <w:numId w:val="4"/>
        </w:numPr>
        <w:rPr>
          <w:rFonts w:ascii="Arial" w:hAnsi="Arial" w:cs="Arial"/>
          <w:sz w:val="22"/>
          <w:szCs w:val="22"/>
        </w:rPr>
      </w:pPr>
      <w:r w:rsidRPr="00964528">
        <w:rPr>
          <w:rFonts w:ascii="Arial" w:hAnsi="Arial" w:cs="Arial"/>
          <w:sz w:val="22"/>
          <w:szCs w:val="22"/>
        </w:rPr>
        <w:t xml:space="preserve">Toegankelijke mobiliteit: </w:t>
      </w:r>
      <w:r>
        <w:rPr>
          <w:rFonts w:ascii="Arial" w:hAnsi="Arial" w:cs="Arial"/>
          <w:sz w:val="22"/>
          <w:szCs w:val="22"/>
        </w:rPr>
        <w:t>m</w:t>
      </w:r>
      <w:r w:rsidRPr="00964528">
        <w:rPr>
          <w:rFonts w:ascii="Arial" w:hAnsi="Arial" w:cs="Arial"/>
          <w:sz w:val="22"/>
          <w:szCs w:val="22"/>
        </w:rPr>
        <w:t>aak (openbaar) vervoer geschikt voor iedereen.</w:t>
      </w:r>
    </w:p>
    <w:p w14:paraId="04DFC490" w14:textId="2A77ECEE" w:rsidR="00964528" w:rsidRPr="00964528" w:rsidRDefault="00964528" w:rsidP="00964528">
      <w:pPr>
        <w:pStyle w:val="Lijstalinea"/>
        <w:numPr>
          <w:ilvl w:val="0"/>
          <w:numId w:val="4"/>
        </w:numPr>
        <w:rPr>
          <w:rFonts w:ascii="Arial" w:hAnsi="Arial" w:cs="Arial"/>
          <w:sz w:val="22"/>
          <w:szCs w:val="22"/>
        </w:rPr>
      </w:pPr>
      <w:r w:rsidRPr="00964528">
        <w:rPr>
          <w:rFonts w:ascii="Arial" w:hAnsi="Arial" w:cs="Arial"/>
          <w:sz w:val="22"/>
          <w:szCs w:val="22"/>
        </w:rPr>
        <w:t xml:space="preserve">Digitale inclusie: </w:t>
      </w:r>
      <w:r>
        <w:rPr>
          <w:rFonts w:ascii="Arial" w:hAnsi="Arial" w:cs="Arial"/>
          <w:sz w:val="22"/>
          <w:szCs w:val="22"/>
        </w:rPr>
        <w:t>z</w:t>
      </w:r>
      <w:r w:rsidRPr="00964528">
        <w:rPr>
          <w:rFonts w:ascii="Arial" w:hAnsi="Arial" w:cs="Arial"/>
          <w:sz w:val="22"/>
          <w:szCs w:val="22"/>
        </w:rPr>
        <w:t>org dat gemeentelijke websites en diensten voldoen aan WCAG eisen.</w:t>
      </w:r>
    </w:p>
    <w:p w14:paraId="178482FC" w14:textId="20CC48A7" w:rsidR="00964528" w:rsidRPr="00964528" w:rsidRDefault="00964528" w:rsidP="00964528">
      <w:pPr>
        <w:pStyle w:val="Lijstalinea"/>
        <w:numPr>
          <w:ilvl w:val="0"/>
          <w:numId w:val="4"/>
        </w:numPr>
        <w:rPr>
          <w:rFonts w:ascii="Arial" w:hAnsi="Arial" w:cs="Arial"/>
          <w:sz w:val="22"/>
          <w:szCs w:val="22"/>
        </w:rPr>
      </w:pPr>
      <w:r w:rsidRPr="00964528">
        <w:rPr>
          <w:rFonts w:ascii="Arial" w:hAnsi="Arial" w:cs="Arial"/>
          <w:sz w:val="22"/>
          <w:szCs w:val="22"/>
        </w:rPr>
        <w:t xml:space="preserve">Bewustwording en handhaving: </w:t>
      </w:r>
      <w:r>
        <w:rPr>
          <w:rFonts w:ascii="Arial" w:hAnsi="Arial" w:cs="Arial"/>
          <w:sz w:val="22"/>
          <w:szCs w:val="22"/>
        </w:rPr>
        <w:t>v</w:t>
      </w:r>
      <w:r w:rsidRPr="00964528">
        <w:rPr>
          <w:rFonts w:ascii="Arial" w:hAnsi="Arial" w:cs="Arial"/>
          <w:sz w:val="22"/>
          <w:szCs w:val="22"/>
        </w:rPr>
        <w:t>oer bewustwordingscampagnes en monitor naleving van toegankelijkheidsbeleid.</w:t>
      </w:r>
    </w:p>
    <w:p w14:paraId="5D119E8A" w14:textId="77777777" w:rsidR="00964528" w:rsidRDefault="00964528" w:rsidP="00964528">
      <w:pPr>
        <w:rPr>
          <w:rFonts w:ascii="Arial" w:hAnsi="Arial" w:cs="Arial"/>
          <w:sz w:val="22"/>
          <w:szCs w:val="22"/>
        </w:rPr>
      </w:pPr>
    </w:p>
    <w:p w14:paraId="51A1B9A3" w14:textId="580BF061" w:rsidR="00964528" w:rsidRPr="00964528" w:rsidRDefault="00964528" w:rsidP="00964528">
      <w:pPr>
        <w:rPr>
          <w:rFonts w:ascii="Arial" w:hAnsi="Arial" w:cs="Arial"/>
          <w:sz w:val="22"/>
          <w:szCs w:val="22"/>
        </w:rPr>
      </w:pPr>
      <w:r w:rsidRPr="00964528">
        <w:rPr>
          <w:rFonts w:ascii="Arial" w:hAnsi="Arial" w:cs="Arial"/>
          <w:sz w:val="22"/>
          <w:szCs w:val="22"/>
        </w:rPr>
        <w:t>Een gemeente waarin iedereen volwaardig kan meedoen, vraagt om politieke daadkracht. Wij roepen u op deze ambities om te zetten in concreet beleid. Graag gaan wij met u in gesprek over de implementatie van de Lokale Inclusie Agenda in uw verkiezingsprogramma.</w:t>
      </w:r>
    </w:p>
    <w:p w14:paraId="445B95FB" w14:textId="77777777" w:rsidR="00964528" w:rsidRPr="00964528" w:rsidRDefault="00964528" w:rsidP="00964528">
      <w:pPr>
        <w:rPr>
          <w:rFonts w:ascii="Arial" w:hAnsi="Arial" w:cs="Arial"/>
          <w:sz w:val="22"/>
          <w:szCs w:val="22"/>
        </w:rPr>
      </w:pPr>
      <w:r w:rsidRPr="00964528">
        <w:rPr>
          <w:rFonts w:ascii="Arial" w:hAnsi="Arial" w:cs="Arial"/>
          <w:sz w:val="22"/>
          <w:szCs w:val="22"/>
        </w:rPr>
        <w:t>Wij kijken uit naar uw reactie en hopen op een vruchtbare samenwerking.</w:t>
      </w:r>
    </w:p>
    <w:p w14:paraId="70101327" w14:textId="77777777" w:rsidR="00964528" w:rsidRDefault="00964528" w:rsidP="00964528">
      <w:pPr>
        <w:rPr>
          <w:rFonts w:ascii="Arial" w:hAnsi="Arial" w:cs="Arial"/>
          <w:sz w:val="22"/>
          <w:szCs w:val="22"/>
        </w:rPr>
      </w:pPr>
    </w:p>
    <w:p w14:paraId="71297D8C" w14:textId="12A22CC5" w:rsidR="006C720B" w:rsidRDefault="00964528" w:rsidP="00964528">
      <w:pPr>
        <w:rPr>
          <w:rFonts w:ascii="Arial" w:hAnsi="Arial" w:cs="Arial"/>
          <w:sz w:val="22"/>
          <w:szCs w:val="22"/>
        </w:rPr>
      </w:pPr>
      <w:r w:rsidRPr="00964528">
        <w:rPr>
          <w:rFonts w:ascii="Arial" w:hAnsi="Arial" w:cs="Arial"/>
          <w:sz w:val="22"/>
          <w:szCs w:val="22"/>
        </w:rPr>
        <w:t xml:space="preserve">Met </w:t>
      </w:r>
      <w:r>
        <w:rPr>
          <w:rFonts w:ascii="Arial" w:hAnsi="Arial" w:cs="Arial"/>
          <w:sz w:val="22"/>
          <w:szCs w:val="22"/>
        </w:rPr>
        <w:t>hartel</w:t>
      </w:r>
      <w:r w:rsidRPr="00964528">
        <w:rPr>
          <w:rFonts w:ascii="Arial" w:hAnsi="Arial" w:cs="Arial"/>
          <w:sz w:val="22"/>
          <w:szCs w:val="22"/>
        </w:rPr>
        <w:t>ijke groet,</w:t>
      </w:r>
    </w:p>
    <w:p w14:paraId="5FC24C9C" w14:textId="77777777" w:rsidR="006C720B" w:rsidRDefault="006C720B" w:rsidP="006C720B">
      <w:pPr>
        <w:rPr>
          <w:rFonts w:ascii="Arial" w:hAnsi="Arial" w:cs="Arial"/>
          <w:sz w:val="22"/>
          <w:szCs w:val="22"/>
        </w:rPr>
      </w:pPr>
    </w:p>
    <w:p w14:paraId="3C01EB0B" w14:textId="77777777" w:rsidR="006C720B" w:rsidRDefault="006C720B" w:rsidP="006C720B">
      <w:pPr>
        <w:rPr>
          <w:rFonts w:ascii="Arial" w:hAnsi="Arial" w:cs="Arial"/>
          <w:sz w:val="22"/>
          <w:szCs w:val="22"/>
        </w:rPr>
      </w:pPr>
    </w:p>
    <w:p w14:paraId="4FF3F1F4" w14:textId="77777777" w:rsidR="006C720B" w:rsidRDefault="006C720B"/>
    <w:sectPr w:rsidR="006C720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71C8A" w14:textId="77777777" w:rsidR="00F524CC" w:rsidRDefault="00F524CC" w:rsidP="003A7087">
      <w:r>
        <w:separator/>
      </w:r>
    </w:p>
  </w:endnote>
  <w:endnote w:type="continuationSeparator" w:id="0">
    <w:p w14:paraId="1440D22B" w14:textId="77777777" w:rsidR="00F524CC" w:rsidRDefault="00F524CC" w:rsidP="003A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00F5" w14:textId="77777777" w:rsidR="00E87BE6" w:rsidRDefault="00E87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6A3F" w14:textId="77777777" w:rsidR="00E87BE6" w:rsidRDefault="00E87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EB96" w14:textId="77777777" w:rsidR="00E87BE6" w:rsidRDefault="00E87B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460E2" w14:textId="77777777" w:rsidR="00F524CC" w:rsidRDefault="00F524CC" w:rsidP="003A7087">
      <w:r>
        <w:separator/>
      </w:r>
    </w:p>
  </w:footnote>
  <w:footnote w:type="continuationSeparator" w:id="0">
    <w:p w14:paraId="69F71F3A" w14:textId="77777777" w:rsidR="00F524CC" w:rsidRDefault="00F524CC" w:rsidP="003A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6DA1" w14:textId="77777777" w:rsidR="00E87BE6" w:rsidRDefault="00E87B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4DEE" w14:textId="77777777" w:rsidR="00E87BE6" w:rsidRDefault="00E87B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BA2" w14:textId="77777777" w:rsidR="00E87BE6" w:rsidRDefault="00E87B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21C"/>
    <w:multiLevelType w:val="hybridMultilevel"/>
    <w:tmpl w:val="4670CAC8"/>
    <w:lvl w:ilvl="0" w:tplc="CC00B45C">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A81A4F"/>
    <w:multiLevelType w:val="hybridMultilevel"/>
    <w:tmpl w:val="E25C5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48139E"/>
    <w:multiLevelType w:val="hybridMultilevel"/>
    <w:tmpl w:val="1736DB7E"/>
    <w:lvl w:ilvl="0" w:tplc="7996E9D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2913BFD"/>
    <w:multiLevelType w:val="hybridMultilevel"/>
    <w:tmpl w:val="D5D27E84"/>
    <w:lvl w:ilvl="0" w:tplc="CC00B45C">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084561">
    <w:abstractNumId w:val="1"/>
  </w:num>
  <w:num w:numId="2" w16cid:durableId="624776787">
    <w:abstractNumId w:val="3"/>
  </w:num>
  <w:num w:numId="3" w16cid:durableId="1995063763">
    <w:abstractNumId w:val="0"/>
  </w:num>
  <w:num w:numId="4" w16cid:durableId="268663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28"/>
    <w:rsid w:val="00201692"/>
    <w:rsid w:val="003A7087"/>
    <w:rsid w:val="004B480E"/>
    <w:rsid w:val="00552CC9"/>
    <w:rsid w:val="006432FD"/>
    <w:rsid w:val="006C720B"/>
    <w:rsid w:val="008E11E4"/>
    <w:rsid w:val="008E6C39"/>
    <w:rsid w:val="00964528"/>
    <w:rsid w:val="00A638E6"/>
    <w:rsid w:val="00C22E8F"/>
    <w:rsid w:val="00C45D94"/>
    <w:rsid w:val="00D134AD"/>
    <w:rsid w:val="00E6412E"/>
    <w:rsid w:val="00E87BE6"/>
    <w:rsid w:val="00F524CC"/>
    <w:rsid w:val="00FA7C82"/>
    <w:rsid w:val="00FC0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07D9"/>
  <w15:chartTrackingRefBased/>
  <w15:docId w15:val="{A1678FCC-585E-4909-ABCC-CD2B7CD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720B"/>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7087"/>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3A7087"/>
  </w:style>
  <w:style w:type="paragraph" w:styleId="Voettekst">
    <w:name w:val="footer"/>
    <w:basedOn w:val="Standaard"/>
    <w:link w:val="VoettekstChar"/>
    <w:uiPriority w:val="99"/>
    <w:unhideWhenUsed/>
    <w:rsid w:val="003A7087"/>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3A7087"/>
  </w:style>
  <w:style w:type="paragraph" w:styleId="Ballontekst">
    <w:name w:val="Balloon Text"/>
    <w:basedOn w:val="Standaard"/>
    <w:link w:val="BallontekstChar"/>
    <w:uiPriority w:val="99"/>
    <w:semiHidden/>
    <w:unhideWhenUsed/>
    <w:rsid w:val="00E87BE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7BE6"/>
    <w:rPr>
      <w:rFonts w:ascii="Segoe UI" w:hAnsi="Segoe UI" w:cs="Segoe UI"/>
      <w:sz w:val="18"/>
      <w:szCs w:val="18"/>
    </w:rPr>
  </w:style>
  <w:style w:type="character" w:styleId="Tekstvantijdelijkeaanduiding">
    <w:name w:val="Placeholder Text"/>
    <w:basedOn w:val="Standaardalinea-lettertype"/>
    <w:uiPriority w:val="99"/>
    <w:semiHidden/>
    <w:rsid w:val="006C720B"/>
    <w:rPr>
      <w:color w:val="808080"/>
    </w:rPr>
  </w:style>
  <w:style w:type="paragraph" w:styleId="Lijstalinea">
    <w:name w:val="List Paragraph"/>
    <w:basedOn w:val="Standaard"/>
    <w:uiPriority w:val="34"/>
    <w:qFormat/>
    <w:rsid w:val="00964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zonnebloem.sharepoint.com/sites/archive-intranet/SjablonenZBL/Brief_met_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6CAAE5C9AF4656A7738F06880E276D"/>
        <w:category>
          <w:name w:val="Algemeen"/>
          <w:gallery w:val="placeholder"/>
        </w:category>
        <w:types>
          <w:type w:val="bbPlcHdr"/>
        </w:types>
        <w:behaviors>
          <w:behavior w:val="content"/>
        </w:behaviors>
        <w:guid w:val="{81E21536-DACA-4E70-9DEB-E49F4B1282F7}"/>
      </w:docPartPr>
      <w:docPartBody>
        <w:p w:rsidR="00960408" w:rsidRDefault="00000000">
          <w:pPr>
            <w:pStyle w:val="ED6CAAE5C9AF4656A7738F06880E276D"/>
          </w:pPr>
          <w:r>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A5"/>
    <w:rsid w:val="00132FA5"/>
    <w:rsid w:val="001C3B63"/>
    <w:rsid w:val="008A26D2"/>
    <w:rsid w:val="00960408"/>
    <w:rsid w:val="00D134AD"/>
    <w:rsid w:val="00FA7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style>
  <w:style w:type="paragraph" w:customStyle="1" w:styleId="ED6CAAE5C9AF4656A7738F06880E276D">
    <w:name w:val="ED6CAAE5C9AF4656A7738F06880E2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BDocumentMap xmlns:xsi="http://www.w3.org/2001/XMLSchema-instance" xmlns:xsd="http://www.w3.org/2001/XMLSchema" xmlns="http://schemas.invenso.com/xbi/doc/XBDocumentMap.xsd" version="2"/>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TemplateResources xmlns="http://schemas.invenso.com/xbi/doc/TemplateResources.xsd"/>
</file>

<file path=customXml/item5.xml><?xml version="1.0" encoding="utf-8"?>
<ct:contentTypeSchema xmlns:ct="http://schemas.microsoft.com/office/2006/metadata/contentType" xmlns:ma="http://schemas.microsoft.com/office/2006/metadata/properties/metaAttributes" ct:_="" ma:_="" ma:contentTypeName="Document" ma:contentTypeID="0x0101009837F9924BF14E40A05BE56F592970EE" ma:contentTypeVersion="2" ma:contentTypeDescription="Een nieuw document maken." ma:contentTypeScope="" ma:versionID="190871f71d4746aa96b61937c15b1df9">
  <xsd:schema xmlns:xsd="http://www.w3.org/2001/XMLSchema" xmlns:xs="http://www.w3.org/2001/XMLSchema" xmlns:p="http://schemas.microsoft.com/office/2006/metadata/properties" xmlns:ns2="25aaa325-145f-43fe-9723-05492952143f" targetNamespace="http://schemas.microsoft.com/office/2006/metadata/properties" ma:root="true" ma:fieldsID="08c29f5265eb616e0663f36a9a6e2844" ns2:_="">
    <xsd:import namespace="25aaa325-145f-43fe-9723-05492952143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aa325-145f-43fe-9723-054929521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A4576-FC6C-437F-A3F2-65095FC9E7F6}">
  <ds:schemaRefs>
    <ds:schemaRef ds:uri="http://schemas.microsoft.com/sharepoint/v3/contenttype/forms"/>
  </ds:schemaRefs>
</ds:datastoreItem>
</file>

<file path=customXml/itemProps2.xml><?xml version="1.0" encoding="utf-8"?>
<ds:datastoreItem xmlns:ds="http://schemas.openxmlformats.org/officeDocument/2006/customXml" ds:itemID="{89787E83-943E-468C-83C2-8FCE63461AD1}">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4F5562F6-F0AB-44C1-93F1-41CBADB377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88A4A5-D200-429A-97C6-C3BD8FF7D72C}">
  <ds:schemaRefs>
    <ds:schemaRef ds:uri="http://schemas.invenso.com/xbi/doc/TemplateResources.xsd"/>
  </ds:schemaRefs>
</ds:datastoreItem>
</file>

<file path=customXml/itemProps5.xml><?xml version="1.0" encoding="utf-8"?>
<ds:datastoreItem xmlns:ds="http://schemas.openxmlformats.org/officeDocument/2006/customXml" ds:itemID="{1EE5EC78-E2BB-4A08-A369-F3DF6CE4A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aa325-145f-43fe-9723-054929521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Brief_met_logo</Template>
  <TotalTime>0</TotalTime>
  <Pages>1</Pages>
  <Words>308</Words>
  <Characters>1699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Toegankelijkheid als prioriteit in uw verkiezingsprogramma</dc:title>
  <dc:subject/>
  <dc:creator>Karen Jansen</dc:creator>
  <cp:keywords/>
  <dc:description/>
  <cp:lastModifiedBy>Mirte Kramer</cp:lastModifiedBy>
  <cp:revision>2</cp:revision>
  <cp:lastPrinted>2016-10-07T09:21:00Z</cp:lastPrinted>
  <dcterms:created xsi:type="dcterms:W3CDTF">2025-04-16T07:54:00Z</dcterms:created>
  <dcterms:modified xsi:type="dcterms:W3CDTF">2025-04-16T07:54:00Z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0x0101009837F9924BF14E40A05BE56F592970EE</vt:lpwstr>
  </property>
</Properties>
</file>